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58" w:rsidRPr="00A71F90" w:rsidRDefault="00F77F58">
      <w:pPr>
        <w:rPr>
          <w:rFonts w:ascii="Times New Roman" w:hAnsi="Times New Roman"/>
          <w:sz w:val="24"/>
          <w:szCs w:val="24"/>
        </w:rPr>
      </w:pPr>
    </w:p>
    <w:p w:rsidR="00F77F58" w:rsidRPr="00A71F90" w:rsidRDefault="00F77F58" w:rsidP="00A71F90">
      <w:pPr>
        <w:rPr>
          <w:rFonts w:ascii="Times New Roman" w:hAnsi="Times New Roman"/>
          <w:b/>
          <w:sz w:val="24"/>
          <w:szCs w:val="24"/>
        </w:rPr>
      </w:pPr>
      <w:r w:rsidRPr="00A71F90">
        <w:rPr>
          <w:rFonts w:ascii="Times New Roman" w:hAnsi="Times New Roman"/>
          <w:b/>
          <w:sz w:val="24"/>
          <w:szCs w:val="24"/>
        </w:rPr>
        <w:t xml:space="preserve">Overleg Open Dag Nikhef d.d. </w:t>
      </w:r>
      <w:r>
        <w:rPr>
          <w:rFonts w:ascii="Times New Roman" w:hAnsi="Times New Roman"/>
          <w:b/>
          <w:sz w:val="24"/>
          <w:szCs w:val="24"/>
        </w:rPr>
        <w:t>26</w:t>
      </w:r>
      <w:r w:rsidRPr="00A71F90">
        <w:rPr>
          <w:rFonts w:ascii="Times New Roman" w:hAnsi="Times New Roman"/>
          <w:b/>
          <w:sz w:val="24"/>
          <w:szCs w:val="24"/>
        </w:rPr>
        <w:t xml:space="preserve"> augustus 20</w:t>
      </w:r>
      <w:r>
        <w:rPr>
          <w:rFonts w:ascii="Times New Roman" w:hAnsi="Times New Roman"/>
          <w:b/>
          <w:sz w:val="24"/>
          <w:szCs w:val="24"/>
        </w:rPr>
        <w:t>10</w:t>
      </w:r>
    </w:p>
    <w:p w:rsidR="00F77F58" w:rsidRPr="00A71F90" w:rsidRDefault="00F77F58" w:rsidP="00A71F90">
      <w:pPr>
        <w:rPr>
          <w:rFonts w:ascii="Times New Roman" w:hAnsi="Times New Roman"/>
          <w:sz w:val="24"/>
          <w:szCs w:val="24"/>
        </w:rPr>
      </w:pPr>
      <w:r w:rsidRPr="00A71F90">
        <w:rPr>
          <w:rFonts w:ascii="Times New Roman" w:hAnsi="Times New Roman"/>
          <w:sz w:val="24"/>
          <w:szCs w:val="24"/>
        </w:rPr>
        <w:t xml:space="preserve">Aanwezig: </w:t>
      </w:r>
      <w:r>
        <w:rPr>
          <w:rFonts w:ascii="Times New Roman" w:hAnsi="Times New Roman"/>
          <w:sz w:val="24"/>
          <w:szCs w:val="24"/>
        </w:rPr>
        <w:t xml:space="preserve">Vanessa Mexner, Surya Bonam, Kees Huyser, Joan Berger (verslag), </w:t>
      </w:r>
      <w:r w:rsidRPr="00A71F90">
        <w:rPr>
          <w:rFonts w:ascii="Times New Roman" w:hAnsi="Times New Roman"/>
          <w:sz w:val="24"/>
          <w:szCs w:val="24"/>
        </w:rPr>
        <w:t>Michiel Botje (Alice)</w:t>
      </w:r>
      <w:r>
        <w:rPr>
          <w:rFonts w:ascii="Times New Roman" w:hAnsi="Times New Roman"/>
          <w:sz w:val="24"/>
          <w:szCs w:val="24"/>
        </w:rPr>
        <w:t xml:space="preserve">, </w:t>
      </w:r>
      <w:r w:rsidRPr="00A71F90">
        <w:rPr>
          <w:rFonts w:ascii="Times New Roman" w:hAnsi="Times New Roman"/>
          <w:sz w:val="24"/>
          <w:szCs w:val="24"/>
        </w:rPr>
        <w:t>Elly van Kerkhoff (CT)</w:t>
      </w:r>
      <w:r>
        <w:rPr>
          <w:rFonts w:ascii="Times New Roman" w:hAnsi="Times New Roman"/>
          <w:sz w:val="24"/>
          <w:szCs w:val="24"/>
        </w:rPr>
        <w:t xml:space="preserve">, </w:t>
      </w:r>
      <w:r w:rsidRPr="00A71F90">
        <w:rPr>
          <w:rFonts w:ascii="Times New Roman" w:hAnsi="Times New Roman"/>
          <w:sz w:val="24"/>
          <w:szCs w:val="24"/>
        </w:rPr>
        <w:t xml:space="preserve">Krista de Roo </w:t>
      </w:r>
      <w:r>
        <w:rPr>
          <w:rFonts w:ascii="Times New Roman" w:hAnsi="Times New Roman"/>
          <w:sz w:val="24"/>
          <w:szCs w:val="24"/>
        </w:rPr>
        <w:t>(MT), Arie Witlox (facilieties voor Nico Rem), Johan Dokter, Harry vd Graaf (R&amp;D), Stan Bentvelsen (Atlas), Jan Visser (R&amp;D), Tjeerd Ketel (Virgo), Bert Schellekens (Theorie), Aart Heijboer (Antares), Willem van Engen (CT), Patrick Werneke (MT), Wim Gotink (ET, kwam na afloop)</w:t>
      </w:r>
    </w:p>
    <w:p w:rsidR="00F77F58" w:rsidRPr="002D2F89" w:rsidRDefault="00F77F58">
      <w:pPr>
        <w:rPr>
          <w:rFonts w:ascii="Times New Roman" w:hAnsi="Times New Roman"/>
          <w:sz w:val="24"/>
          <w:szCs w:val="24"/>
        </w:rPr>
      </w:pPr>
      <w:r w:rsidRPr="00EC657D">
        <w:rPr>
          <w:rFonts w:ascii="Times New Roman" w:hAnsi="Times New Roman"/>
          <w:b/>
          <w:sz w:val="24"/>
          <w:szCs w:val="24"/>
        </w:rPr>
        <w:t>Evaluatie:</w:t>
      </w:r>
      <w:r>
        <w:rPr>
          <w:rFonts w:ascii="Times New Roman" w:hAnsi="Times New Roman"/>
          <w:sz w:val="24"/>
          <w:szCs w:val="24"/>
        </w:rPr>
        <w:br/>
        <w:t>Ging erg goed vorig jaar, dus we houden het meeste hetzelfde.</w:t>
      </w:r>
      <w:r>
        <w:rPr>
          <w:rFonts w:ascii="Times New Roman" w:hAnsi="Times New Roman"/>
          <w:sz w:val="24"/>
          <w:szCs w:val="24"/>
        </w:rPr>
        <w:br/>
        <w:t>Astrofysica in de hal, LHC in de werkplaats</w:t>
      </w:r>
      <w:r>
        <w:rPr>
          <w:rFonts w:ascii="Times New Roman" w:hAnsi="Times New Roman"/>
          <w:sz w:val="24"/>
          <w:szCs w:val="24"/>
        </w:rPr>
        <w:br/>
      </w:r>
      <w:r>
        <w:rPr>
          <w:rFonts w:ascii="Times New Roman" w:hAnsi="Times New Roman"/>
          <w:sz w:val="24"/>
          <w:szCs w:val="24"/>
        </w:rPr>
        <w:br/>
      </w:r>
      <w:r w:rsidRPr="00EC657D">
        <w:rPr>
          <w:rFonts w:ascii="Times New Roman" w:hAnsi="Times New Roman"/>
          <w:b/>
          <w:sz w:val="24"/>
          <w:szCs w:val="24"/>
        </w:rPr>
        <w:t>Verbeteringen:</w:t>
      </w:r>
      <w:r>
        <w:rPr>
          <w:rFonts w:ascii="Times New Roman" w:hAnsi="Times New Roman"/>
          <w:sz w:val="24"/>
          <w:szCs w:val="24"/>
        </w:rPr>
        <w:br/>
        <w:t>In het Spectrum stoort de tekenfilm de andere films, dus dit jaar puzzels voor de wachtende kinderen. Johan Dokter vindt het prima.</w:t>
      </w:r>
      <w:r>
        <w:rPr>
          <w:rFonts w:ascii="Times New Roman" w:hAnsi="Times New Roman"/>
          <w:sz w:val="24"/>
          <w:szCs w:val="24"/>
        </w:rPr>
        <w:br/>
        <w:t>Meer proefjes</w:t>
      </w:r>
      <w:r>
        <w:rPr>
          <w:rFonts w:ascii="Times New Roman" w:hAnsi="Times New Roman"/>
          <w:sz w:val="24"/>
          <w:szCs w:val="24"/>
        </w:rPr>
        <w:br/>
        <w:t>ET midden in de werkplaats naast de MT, Krista vindt dit een goed idee. (Wim Gotink ook)</w:t>
      </w:r>
      <w:r>
        <w:rPr>
          <w:rFonts w:ascii="Times New Roman" w:hAnsi="Times New Roman"/>
          <w:sz w:val="24"/>
          <w:szCs w:val="24"/>
        </w:rPr>
        <w:br/>
        <w:t>Nevelkamer in de hal laten. Is daar beter te zien. Nieuwe vonkenkamers zijn daar ook.</w:t>
      </w:r>
      <w:r>
        <w:rPr>
          <w:rFonts w:ascii="Times New Roman" w:hAnsi="Times New Roman"/>
          <w:sz w:val="24"/>
          <w:szCs w:val="24"/>
        </w:rPr>
        <w:br/>
        <w:t>Genius Bar naast de koffiehoek op de plek van de NNV (zijn er niet dit jaar). Naast het White Board. Is echt iets voor de theoretici. Vanessa vraagt om vrijwilligers, b.v. 2x een half uur.</w:t>
      </w:r>
      <w:r>
        <w:rPr>
          <w:rFonts w:ascii="Times New Roman" w:hAnsi="Times New Roman"/>
          <w:sz w:val="24"/>
          <w:szCs w:val="24"/>
        </w:rPr>
        <w:br/>
        <w:t>Grid wil meer aandacht op de 2</w:t>
      </w:r>
      <w:r w:rsidRPr="002D2F89">
        <w:rPr>
          <w:rFonts w:ascii="Times New Roman" w:hAnsi="Times New Roman"/>
          <w:sz w:val="24"/>
          <w:szCs w:val="24"/>
          <w:vertAlign w:val="superscript"/>
        </w:rPr>
        <w:t>e</w:t>
      </w:r>
      <w:r>
        <w:rPr>
          <w:rFonts w:ascii="Times New Roman" w:hAnsi="Times New Roman"/>
          <w:sz w:val="24"/>
          <w:szCs w:val="24"/>
        </w:rPr>
        <w:t xml:space="preserve"> verdieping. Zij krijgen ook een speurtocht deeltje.</w:t>
      </w:r>
    </w:p>
    <w:p w:rsidR="00F77F58" w:rsidRDefault="00F77F58">
      <w:pPr>
        <w:rPr>
          <w:rFonts w:ascii="Times New Roman" w:hAnsi="Times New Roman"/>
          <w:sz w:val="24"/>
          <w:szCs w:val="24"/>
        </w:rPr>
      </w:pPr>
      <w:r w:rsidRPr="00EC657D">
        <w:rPr>
          <w:rFonts w:ascii="Times New Roman" w:hAnsi="Times New Roman"/>
          <w:b/>
          <w:sz w:val="24"/>
          <w:szCs w:val="24"/>
        </w:rPr>
        <w:t>Activiteiten per groep:</w:t>
      </w:r>
      <w:r>
        <w:rPr>
          <w:rFonts w:ascii="Times New Roman" w:hAnsi="Times New Roman"/>
          <w:sz w:val="24"/>
          <w:szCs w:val="24"/>
        </w:rPr>
        <w:br/>
        <w:t>Alice: zelfde als vorig jaar</w:t>
      </w:r>
      <w:r>
        <w:rPr>
          <w:rFonts w:ascii="Times New Roman" w:hAnsi="Times New Roman"/>
          <w:sz w:val="24"/>
          <w:szCs w:val="24"/>
        </w:rPr>
        <w:br/>
        <w:t>LHCb: hetzelfde als vorig jaar, liever een beeldscherm dan een beamer. (Vanessa inventariseert)</w:t>
      </w:r>
      <w:r>
        <w:rPr>
          <w:rFonts w:ascii="Times New Roman" w:hAnsi="Times New Roman"/>
          <w:sz w:val="24"/>
          <w:szCs w:val="24"/>
        </w:rPr>
        <w:br/>
        <w:t>Atlas: hetzelfde. Willen een goede internetverbinding met Geneve voor een paar terminals met live events en controlekamer.</w:t>
      </w:r>
      <w:r>
        <w:rPr>
          <w:rFonts w:ascii="Times New Roman" w:hAnsi="Times New Roman"/>
          <w:sz w:val="24"/>
          <w:szCs w:val="24"/>
        </w:rPr>
        <w:br/>
        <w:t>Astrodeeltjesfysica: hetzelfde als vorig jaar. Willen live display. In september worden filmpjes opgenomen over het dempen van trillingen. Willen een online groot scherm tegen de muur en interferometer.</w:t>
      </w:r>
      <w:r>
        <w:rPr>
          <w:rFonts w:ascii="Times New Roman" w:hAnsi="Times New Roman"/>
          <w:sz w:val="24"/>
          <w:szCs w:val="24"/>
        </w:rPr>
        <w:br/>
        <w:t>Theorie: sturen het idee van de Genius Bar naar de postdocs en promovendi.</w:t>
      </w:r>
      <w:r>
        <w:rPr>
          <w:rFonts w:ascii="Times New Roman" w:hAnsi="Times New Roman"/>
          <w:sz w:val="24"/>
          <w:szCs w:val="24"/>
        </w:rPr>
        <w:br/>
        <w:t>Detector R&amp;D: clean room en gang hetzelfde.</w:t>
      </w:r>
      <w:r>
        <w:rPr>
          <w:rFonts w:ascii="Times New Roman" w:hAnsi="Times New Roman"/>
          <w:sz w:val="24"/>
          <w:szCs w:val="24"/>
        </w:rPr>
        <w:br/>
        <w:t>Harry wil een gridpix met groot display neerzetten. Jan Visser stelt voor aan het begin van de schone gang.</w:t>
      </w:r>
      <w:r>
        <w:rPr>
          <w:rFonts w:ascii="Times New Roman" w:hAnsi="Times New Roman"/>
          <w:sz w:val="24"/>
          <w:szCs w:val="24"/>
        </w:rPr>
        <w:br/>
        <w:t>Rasnik: heeft nu nieuwe aspecten. Harry moet met Frank praten. Grote stalen rails met gewicht van kind. Heeft een grote plek nodig.</w:t>
      </w:r>
      <w:r>
        <w:rPr>
          <w:rFonts w:ascii="Times New Roman" w:hAnsi="Times New Roman"/>
          <w:sz w:val="24"/>
          <w:szCs w:val="24"/>
        </w:rPr>
        <w:br/>
        <w:t>MT: zelfde als vorig jaar maar met ander thema knutseltafel.</w:t>
      </w:r>
      <w:r>
        <w:rPr>
          <w:rFonts w:ascii="Times New Roman" w:hAnsi="Times New Roman"/>
          <w:sz w:val="24"/>
          <w:szCs w:val="24"/>
        </w:rPr>
        <w:br/>
        <w:t>ET: (Wim Gotink nagekomen: Wil 1 tafel van 1x1 en 1 van 1x2: Glasvezel, analyser en soldeertafel)</w:t>
      </w:r>
    </w:p>
    <w:p w:rsidR="00F77F58" w:rsidRPr="00920CAF" w:rsidRDefault="00F77F58">
      <w:pPr>
        <w:rPr>
          <w:rFonts w:ascii="Times New Roman" w:hAnsi="Times New Roman"/>
          <w:sz w:val="24"/>
          <w:szCs w:val="24"/>
        </w:rPr>
      </w:pPr>
      <w:r>
        <w:rPr>
          <w:rFonts w:ascii="Times New Roman" w:hAnsi="Times New Roman"/>
          <w:sz w:val="24"/>
          <w:szCs w:val="24"/>
        </w:rPr>
        <w:t>Werkplaatsvragen aan Patrick Werneke.</w:t>
      </w:r>
    </w:p>
    <w:p w:rsidR="00F77F58" w:rsidRDefault="00F77F58">
      <w:pPr>
        <w:rPr>
          <w:rFonts w:ascii="Times New Roman" w:hAnsi="Times New Roman"/>
          <w:sz w:val="24"/>
          <w:szCs w:val="24"/>
        </w:rPr>
      </w:pPr>
      <w:r w:rsidRPr="00EC657D">
        <w:rPr>
          <w:rFonts w:ascii="Times New Roman" w:hAnsi="Times New Roman"/>
          <w:b/>
          <w:sz w:val="24"/>
          <w:szCs w:val="24"/>
        </w:rPr>
        <w:t>Algemene dingen:</w:t>
      </w:r>
      <w:r>
        <w:rPr>
          <w:rFonts w:ascii="Times New Roman" w:hAnsi="Times New Roman"/>
          <w:sz w:val="24"/>
          <w:szCs w:val="24"/>
        </w:rPr>
        <w:br/>
        <w:t>Om de kinderen wat langer bij de stands te houden tijdens de deeltjesspeurtocht wat opdrachten en vragen verzinnen. Dit wel optioneel ivm met de leeftijd van de kinderen.</w:t>
      </w:r>
    </w:p>
    <w:p w:rsidR="00F77F58" w:rsidRDefault="00F77F58">
      <w:pPr>
        <w:rPr>
          <w:rFonts w:ascii="Times New Roman" w:hAnsi="Times New Roman"/>
          <w:sz w:val="24"/>
          <w:szCs w:val="24"/>
        </w:rPr>
      </w:pPr>
      <w:r>
        <w:rPr>
          <w:rFonts w:ascii="Times New Roman" w:hAnsi="Times New Roman"/>
          <w:sz w:val="24"/>
          <w:szCs w:val="24"/>
        </w:rPr>
        <w:t>De Science quiz voor volwassen is er dit jaar niet vanwege te weinig animo. Die voor de kinderen is er wel, maar er is nog geen presentator. Suggesties:</w:t>
      </w:r>
      <w:r>
        <w:rPr>
          <w:rFonts w:ascii="Times New Roman" w:hAnsi="Times New Roman"/>
          <w:sz w:val="24"/>
          <w:szCs w:val="24"/>
        </w:rPr>
        <w:br/>
        <w:t>Wouter Hulsbergen? Els Koffeman? Kees: professor in toga laten presenteren.</w:t>
      </w:r>
    </w:p>
    <w:p w:rsidR="00F77F58" w:rsidRDefault="00F77F58">
      <w:pPr>
        <w:rPr>
          <w:rFonts w:ascii="Times New Roman" w:hAnsi="Times New Roman"/>
          <w:sz w:val="24"/>
          <w:szCs w:val="24"/>
        </w:rPr>
      </w:pPr>
      <w:r>
        <w:rPr>
          <w:rFonts w:ascii="Times New Roman" w:hAnsi="Times New Roman"/>
          <w:sz w:val="24"/>
          <w:szCs w:val="24"/>
        </w:rPr>
        <w:t>Johan vraagt naar nieuwe films: De Higgs film en Kees heeft nog discovery documentaires.</w:t>
      </w:r>
    </w:p>
    <w:p w:rsidR="00F77F58" w:rsidRDefault="00F77F58">
      <w:pPr>
        <w:rPr>
          <w:rFonts w:ascii="Times New Roman" w:hAnsi="Times New Roman"/>
          <w:sz w:val="24"/>
          <w:szCs w:val="24"/>
        </w:rPr>
      </w:pPr>
      <w:r>
        <w:rPr>
          <w:rFonts w:ascii="Times New Roman" w:hAnsi="Times New Roman"/>
          <w:sz w:val="24"/>
          <w:szCs w:val="24"/>
        </w:rPr>
        <w:t>Meer proefjes: Vanessa overlegt met Harry over de proefjes. Een proefje bij de experimenten zorgt voor meer aandacht en dan is er ook bemanning, maar het moet wel bij het experiment passen. Als alle proefjes toch bij elkaar komen: Werkplaats? Hal UvA? Grid? Bemanning?</w:t>
      </w:r>
    </w:p>
    <w:p w:rsidR="00F77F58" w:rsidRDefault="00F77F58" w:rsidP="00DC6BD0">
      <w:pPr>
        <w:rPr>
          <w:rFonts w:ascii="Times New Roman" w:hAnsi="Times New Roman"/>
          <w:sz w:val="24"/>
          <w:szCs w:val="24"/>
        </w:rPr>
      </w:pPr>
      <w:r>
        <w:rPr>
          <w:rFonts w:ascii="Times New Roman" w:hAnsi="Times New Roman"/>
          <w:sz w:val="24"/>
          <w:szCs w:val="24"/>
        </w:rPr>
        <w:t>Computermuseum in het UvA gedeelte blijft open. De UvA doet de rondleidingen.</w:t>
      </w:r>
    </w:p>
    <w:p w:rsidR="00F77F58" w:rsidRDefault="00F77F58" w:rsidP="00DC6BD0">
      <w:pPr>
        <w:rPr>
          <w:rFonts w:ascii="Times New Roman" w:hAnsi="Times New Roman"/>
          <w:sz w:val="24"/>
          <w:szCs w:val="24"/>
        </w:rPr>
      </w:pPr>
      <w:r>
        <w:rPr>
          <w:rFonts w:ascii="Times New Roman" w:hAnsi="Times New Roman"/>
          <w:sz w:val="24"/>
          <w:szCs w:val="24"/>
        </w:rPr>
        <w:t>T-shirts dit jaar een Atlas Top Event, zwart en fluoriserend. Dit jaar ook gewone shirts.</w:t>
      </w:r>
    </w:p>
    <w:p w:rsidR="00F77F58" w:rsidRDefault="00F77F58" w:rsidP="00DC6BD0">
      <w:pPr>
        <w:rPr>
          <w:rFonts w:ascii="Times New Roman" w:hAnsi="Times New Roman"/>
          <w:sz w:val="24"/>
          <w:szCs w:val="24"/>
        </w:rPr>
      </w:pPr>
      <w:r w:rsidRPr="00EC657D">
        <w:rPr>
          <w:rFonts w:ascii="Times New Roman" w:hAnsi="Times New Roman"/>
          <w:b/>
          <w:sz w:val="24"/>
          <w:szCs w:val="24"/>
        </w:rPr>
        <w:t>Praktische dingen:</w:t>
      </w:r>
      <w:r>
        <w:rPr>
          <w:rFonts w:ascii="Times New Roman" w:hAnsi="Times New Roman"/>
          <w:sz w:val="24"/>
          <w:szCs w:val="24"/>
        </w:rPr>
        <w:br/>
        <w:t>Bewegwijzeringspaal (Marco Kraan) en stickers op de vloer (Edward Berbee) graag weer dit jaar. Dit jaar wordt de plattegrond al 1 of 2 dagen van te voren verspreid onder de groepen bij de opbouw. Koffiehoek zoals vorig jaar, Blacklights weer in de hal.</w:t>
      </w:r>
    </w:p>
    <w:p w:rsidR="00F77F58" w:rsidRDefault="00F77F58" w:rsidP="00DC6BD0">
      <w:pPr>
        <w:rPr>
          <w:rFonts w:ascii="Times New Roman" w:hAnsi="Times New Roman"/>
          <w:sz w:val="24"/>
          <w:szCs w:val="24"/>
        </w:rPr>
      </w:pPr>
      <w:r>
        <w:rPr>
          <w:rFonts w:ascii="Times New Roman" w:hAnsi="Times New Roman"/>
          <w:sz w:val="24"/>
          <w:szCs w:val="24"/>
        </w:rPr>
        <w:t>Ieder jaar is het weer moeilijk helpers te vinden. Er wordt weer een dringend beroep gedaan. Er is een roulatiesysteem voor het algemene deel en de stands.</w:t>
      </w:r>
    </w:p>
    <w:p w:rsidR="00F77F58" w:rsidRDefault="00F77F58" w:rsidP="00DC6BD0">
      <w:pPr>
        <w:rPr>
          <w:rFonts w:ascii="Times New Roman" w:hAnsi="Times New Roman"/>
          <w:sz w:val="24"/>
          <w:szCs w:val="24"/>
        </w:rPr>
      </w:pPr>
      <w:r w:rsidRPr="00CD6400">
        <w:rPr>
          <w:rFonts w:ascii="Times New Roman" w:hAnsi="Times New Roman"/>
          <w:b/>
          <w:sz w:val="24"/>
          <w:szCs w:val="24"/>
        </w:rPr>
        <w:t>Benodigdheden:</w:t>
      </w:r>
      <w:r>
        <w:rPr>
          <w:rFonts w:ascii="Times New Roman" w:hAnsi="Times New Roman"/>
          <w:sz w:val="24"/>
          <w:szCs w:val="24"/>
        </w:rPr>
        <w:t xml:space="preserve"> </w:t>
      </w:r>
      <w:r>
        <w:rPr>
          <w:rFonts w:ascii="Times New Roman" w:hAnsi="Times New Roman"/>
          <w:sz w:val="24"/>
          <w:szCs w:val="24"/>
        </w:rPr>
        <w:br/>
        <w:t>Graag over een paar weken een lijst aan Vanessa sturen, ook als deze hetzelfde zijn. Dit jaar ook de benodigde verlengsnoeren aangeven.</w:t>
      </w:r>
    </w:p>
    <w:p w:rsidR="00F77F58" w:rsidRDefault="00F77F58" w:rsidP="00DC6BD0">
      <w:pPr>
        <w:rPr>
          <w:rFonts w:ascii="Times New Roman" w:hAnsi="Times New Roman"/>
          <w:sz w:val="24"/>
          <w:szCs w:val="24"/>
        </w:rPr>
      </w:pPr>
      <w:r>
        <w:rPr>
          <w:rFonts w:ascii="Times New Roman" w:hAnsi="Times New Roman"/>
          <w:sz w:val="24"/>
          <w:szCs w:val="24"/>
        </w:rPr>
        <w:t>Donderdag 23 september om 14.00 uur is er weer een overleg.</w:t>
      </w:r>
    </w:p>
    <w:p w:rsidR="00F77F58" w:rsidRDefault="00F77F58"/>
    <w:sectPr w:rsidR="00F77F58" w:rsidSect="00A94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EC4"/>
    <w:rsid w:val="00062489"/>
    <w:rsid w:val="00063C4A"/>
    <w:rsid w:val="000E2418"/>
    <w:rsid w:val="00133F5B"/>
    <w:rsid w:val="001B0FF6"/>
    <w:rsid w:val="001D312D"/>
    <w:rsid w:val="001F4B82"/>
    <w:rsid w:val="00202655"/>
    <w:rsid w:val="00211828"/>
    <w:rsid w:val="00225D96"/>
    <w:rsid w:val="002D2F89"/>
    <w:rsid w:val="00380010"/>
    <w:rsid w:val="00460898"/>
    <w:rsid w:val="00495756"/>
    <w:rsid w:val="0051171F"/>
    <w:rsid w:val="00532D52"/>
    <w:rsid w:val="00554903"/>
    <w:rsid w:val="00567176"/>
    <w:rsid w:val="005933BB"/>
    <w:rsid w:val="005A6E3B"/>
    <w:rsid w:val="00635775"/>
    <w:rsid w:val="006541A4"/>
    <w:rsid w:val="006F04CE"/>
    <w:rsid w:val="007F4BA0"/>
    <w:rsid w:val="00815EC4"/>
    <w:rsid w:val="0084237A"/>
    <w:rsid w:val="00883CA6"/>
    <w:rsid w:val="00884E5F"/>
    <w:rsid w:val="00920CAF"/>
    <w:rsid w:val="009A45DD"/>
    <w:rsid w:val="00A71F90"/>
    <w:rsid w:val="00A94DEE"/>
    <w:rsid w:val="00B046B5"/>
    <w:rsid w:val="00B42495"/>
    <w:rsid w:val="00BA78B4"/>
    <w:rsid w:val="00C66EB3"/>
    <w:rsid w:val="00C8314D"/>
    <w:rsid w:val="00CC63B9"/>
    <w:rsid w:val="00CD0831"/>
    <w:rsid w:val="00CD6400"/>
    <w:rsid w:val="00D178F7"/>
    <w:rsid w:val="00D23C07"/>
    <w:rsid w:val="00D50953"/>
    <w:rsid w:val="00D72373"/>
    <w:rsid w:val="00D92B38"/>
    <w:rsid w:val="00D95CB6"/>
    <w:rsid w:val="00DA6A46"/>
    <w:rsid w:val="00DC6BD0"/>
    <w:rsid w:val="00DD00AA"/>
    <w:rsid w:val="00E02F89"/>
    <w:rsid w:val="00E22BE6"/>
    <w:rsid w:val="00E80E6C"/>
    <w:rsid w:val="00EA37CB"/>
    <w:rsid w:val="00EB22B2"/>
    <w:rsid w:val="00EC419E"/>
    <w:rsid w:val="00EC657D"/>
    <w:rsid w:val="00F36981"/>
    <w:rsid w:val="00F77F58"/>
    <w:rsid w:val="00F938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DEE"/>
    <w:pPr>
      <w:spacing w:after="200" w:line="276" w:lineRule="auto"/>
    </w:pPr>
    <w:rPr>
      <w:lang w:val="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567</Words>
  <Characters>3236</Characters>
  <Application>Microsoft Office Outlook</Application>
  <DocSecurity>0</DocSecurity>
  <Lines>0</Lines>
  <Paragraphs>0</Paragraphs>
  <ScaleCrop>false</ScaleCrop>
  <Company>Nikhef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dag overleg 28-8-2010</dc:title>
  <dc:subject/>
  <dc:creator>secretariaat</dc:creator>
  <cp:keywords/>
  <dc:description/>
  <cp:lastModifiedBy>jberger</cp:lastModifiedBy>
  <cp:revision>2</cp:revision>
  <cp:lastPrinted>2010-08-31T11:36:00Z</cp:lastPrinted>
  <dcterms:created xsi:type="dcterms:W3CDTF">2010-08-31T12:54:00Z</dcterms:created>
  <dcterms:modified xsi:type="dcterms:W3CDTF">2010-08-31T12:54:00Z</dcterms:modified>
</cp:coreProperties>
</file>